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64" w:rsidRPr="003976A5" w:rsidRDefault="00EF7464" w:rsidP="00EF7464">
      <w:pPr>
        <w:spacing w:before="0" w:after="0"/>
        <w:outlineLvl w:val="1"/>
        <w:rPr>
          <w:rFonts w:ascii="Arial" w:hAnsi="Arial" w:cs="Arial"/>
          <w:b/>
          <w:sz w:val="18"/>
          <w:szCs w:val="18"/>
        </w:rPr>
      </w:pPr>
      <w:r w:rsidRPr="003976A5">
        <w:rPr>
          <w:rFonts w:ascii="Arial" w:hAnsi="Arial" w:cs="Arial"/>
          <w:b/>
          <w:sz w:val="18"/>
          <w:szCs w:val="18"/>
        </w:rPr>
        <w:t xml:space="preserve">Job Title: </w:t>
      </w:r>
    </w:p>
    <w:p w:rsidR="00EF7464" w:rsidRPr="003976A5" w:rsidRDefault="00EF7464" w:rsidP="00EF7464">
      <w:pPr>
        <w:pStyle w:val="JobDescriptiontext"/>
      </w:pPr>
      <w:r w:rsidRPr="003976A5">
        <w:t xml:space="preserve">Account Manager -Industrial Automation Sales </w:t>
      </w:r>
    </w:p>
    <w:p w:rsidR="00EF7464" w:rsidRPr="003976A5" w:rsidRDefault="00EF7464" w:rsidP="00EF7464">
      <w:pPr>
        <w:pStyle w:val="JobDescriptiontext"/>
      </w:pPr>
    </w:p>
    <w:p w:rsidR="00E51815" w:rsidRDefault="00445C18" w:rsidP="00EF7464">
      <w:pPr>
        <w:pStyle w:val="JobDescriptiontext"/>
      </w:pPr>
      <w:r>
        <w:rPr>
          <w:b/>
        </w:rPr>
        <w:t xml:space="preserve">Office </w:t>
      </w:r>
      <w:r w:rsidR="00E51815" w:rsidRPr="003976A5">
        <w:rPr>
          <w:b/>
        </w:rPr>
        <w:t xml:space="preserve">Location: </w:t>
      </w:r>
      <w:r w:rsidR="00E51815" w:rsidRPr="003976A5">
        <w:t>Wilmington, NC</w:t>
      </w:r>
    </w:p>
    <w:p w:rsidR="00445C18" w:rsidRDefault="00445C18" w:rsidP="00EF7464">
      <w:pPr>
        <w:pStyle w:val="JobDescriptiontext"/>
      </w:pPr>
    </w:p>
    <w:p w:rsidR="00445C18" w:rsidRPr="00445C18" w:rsidRDefault="00445C18" w:rsidP="00EF7464">
      <w:pPr>
        <w:pStyle w:val="JobDescriptiontext"/>
        <w:rPr>
          <w:b/>
        </w:rPr>
      </w:pPr>
      <w:r w:rsidRPr="00445C18">
        <w:rPr>
          <w:b/>
        </w:rPr>
        <w:t>Territory:</w:t>
      </w:r>
    </w:p>
    <w:p w:rsidR="00445C18" w:rsidRPr="003976A5" w:rsidRDefault="00445C18" w:rsidP="00EF7464">
      <w:pPr>
        <w:pStyle w:val="JobDescriptiontext"/>
      </w:pPr>
      <w:r>
        <w:t>Eastern NC &amp; SC</w:t>
      </w:r>
    </w:p>
    <w:p w:rsidR="00E51815" w:rsidRPr="003976A5" w:rsidRDefault="00E51815" w:rsidP="00EF7464">
      <w:pPr>
        <w:pStyle w:val="JobDescriptiontext"/>
        <w:rPr>
          <w:b/>
        </w:rPr>
      </w:pPr>
    </w:p>
    <w:p w:rsidR="00EF7464" w:rsidRPr="003976A5" w:rsidRDefault="00E51815" w:rsidP="00EF7464">
      <w:pPr>
        <w:pStyle w:val="JobDescriptiontext"/>
      </w:pPr>
      <w:r w:rsidRPr="003976A5">
        <w:rPr>
          <w:b/>
        </w:rPr>
        <w:t xml:space="preserve">Description </w:t>
      </w:r>
    </w:p>
    <w:p w:rsidR="00EF7464" w:rsidRPr="003976A5" w:rsidRDefault="00EF7464" w:rsidP="00EF7464">
      <w:pPr>
        <w:spacing w:after="0"/>
        <w:rPr>
          <w:rFonts w:ascii="Arial" w:eastAsia="Times New Roman" w:hAnsi="Arial" w:cs="Arial"/>
          <w:sz w:val="18"/>
          <w:szCs w:val="18"/>
        </w:rPr>
      </w:pPr>
      <w:r w:rsidRPr="003976A5">
        <w:rPr>
          <w:rFonts w:ascii="Arial" w:hAnsi="Arial" w:cs="Arial"/>
          <w:sz w:val="18"/>
          <w:szCs w:val="18"/>
        </w:rPr>
        <w:t>The successful candidate will possess a commitment to delivering quality customer service, a strong work ethic, excellent verbal communication skills, proven sales skills and a valid driver’s license.  A Bachelor’s Degree in related field plus a minimum of 3 years sales and electrical and automation industry experience required or equivalent combination of education &amp; experience</w:t>
      </w:r>
    </w:p>
    <w:p w:rsidR="00E51815" w:rsidRPr="003976A5" w:rsidRDefault="00E51815" w:rsidP="00EF7464">
      <w:pPr>
        <w:pStyle w:val="JobDescriptionSections"/>
        <w:rPr>
          <w:szCs w:val="18"/>
        </w:rPr>
      </w:pPr>
      <w:r w:rsidRPr="003976A5">
        <w:rPr>
          <w:b w:val="0"/>
          <w:szCs w:val="18"/>
        </w:rPr>
        <w:t xml:space="preserve">The Account Manager is responsible for serving as the primary </w:t>
      </w:r>
      <w:r w:rsidR="00EA51DB" w:rsidRPr="003976A5">
        <w:rPr>
          <w:b w:val="0"/>
          <w:szCs w:val="18"/>
        </w:rPr>
        <w:t xml:space="preserve">representative for the company and to </w:t>
      </w:r>
      <w:r w:rsidRPr="003976A5">
        <w:rPr>
          <w:b w:val="0"/>
          <w:szCs w:val="18"/>
        </w:rPr>
        <w:t xml:space="preserve">its customers through the establishment and maintenance of excellent customer relations.  The Outside </w:t>
      </w:r>
      <w:r w:rsidR="00EA51DB" w:rsidRPr="003976A5">
        <w:rPr>
          <w:b w:val="0"/>
          <w:szCs w:val="18"/>
        </w:rPr>
        <w:t xml:space="preserve">Account Manager </w:t>
      </w:r>
      <w:r w:rsidRPr="003976A5">
        <w:rPr>
          <w:b w:val="0"/>
          <w:szCs w:val="18"/>
        </w:rPr>
        <w:t xml:space="preserve">is responsible for maintaining a strong product knowledge that is used to promote and market products </w:t>
      </w:r>
      <w:r w:rsidR="00EA51DB" w:rsidRPr="003976A5">
        <w:rPr>
          <w:b w:val="0"/>
          <w:szCs w:val="18"/>
        </w:rPr>
        <w:t xml:space="preserve">and services offered by the company. </w:t>
      </w:r>
    </w:p>
    <w:p w:rsidR="007F55E9" w:rsidRPr="003976A5" w:rsidRDefault="007F55E9" w:rsidP="00EA51DB">
      <w:pPr>
        <w:pStyle w:val="JobDescriptionSections"/>
        <w:spacing w:before="0" w:after="0"/>
        <w:rPr>
          <w:szCs w:val="18"/>
        </w:rPr>
      </w:pPr>
    </w:p>
    <w:p w:rsidR="00EA51DB" w:rsidRPr="003976A5" w:rsidRDefault="00EA51DB" w:rsidP="00EA51DB">
      <w:pPr>
        <w:pStyle w:val="JobDescriptionSections"/>
        <w:spacing w:before="0" w:after="0"/>
        <w:rPr>
          <w:szCs w:val="18"/>
        </w:rPr>
      </w:pPr>
      <w:r w:rsidRPr="003976A5">
        <w:rPr>
          <w:szCs w:val="18"/>
        </w:rPr>
        <w:t xml:space="preserve">Duties &amp; Responsibilities: 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Makes personal sales calls at customer establishments on a regular basis; seeks new customers and/or opportunities.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Introduces and demonstrates new products to assigned accounts.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Assists customers with takeoffs, project layout/design and in pricing bills of material.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Follows-up on all generated quotations to assure that the customer is being serviced and to document the outcome of the proposed solution.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Writes sales orders whenever possible.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Reports competitive conditions and feedback from customers to management.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Maintains ethical, cooperative manufacturer relationships consistent with company image and company/branch goals in the marketplace.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Cooperates with qualified suppliers to secure mutual business through joint calls.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Attends product training classes to develop superior product knowledge to handle customer applications.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Develops an effective and productive working relationship with Inside Sales Associates and support personnel; encourages and assists in their training and development when possible.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Executes sales efforts in an ethical and professional manner, assuring a favorable impression of self and the company; includes the maintenance of a clean and uncluttered vehicle.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Completes sales call and expense reports on a weekly basis</w:t>
      </w:r>
      <w:r w:rsidRPr="003976A5">
        <w:rPr>
          <w:rFonts w:ascii="Arial" w:eastAsia="Times New Roman" w:hAnsi="Arial" w:cs="Arial"/>
          <w:sz w:val="18"/>
          <w:szCs w:val="18"/>
        </w:rPr>
        <w:t>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Fulfills customer needs for current literature, catalogs, product pricing, etc.</w:t>
      </w:r>
    </w:p>
    <w:p w:rsidR="00EA51DB" w:rsidRPr="00EA51DB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Prepares an annual sales forecast to help analyze market conditions and/or changes in assigned territory for maximum productivity and sales growth.</w:t>
      </w:r>
    </w:p>
    <w:p w:rsidR="00EA51DB" w:rsidRPr="003976A5" w:rsidRDefault="00EA51DB" w:rsidP="00EA51DB">
      <w:pPr>
        <w:numPr>
          <w:ilvl w:val="0"/>
          <w:numId w:val="5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Informs customers of all relevant company policies.  Reports customer comments to management.</w:t>
      </w:r>
    </w:p>
    <w:p w:rsidR="00EA51DB" w:rsidRPr="003976A5" w:rsidRDefault="00EA51DB" w:rsidP="00EA51DB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EA51DB" w:rsidRPr="003976A5" w:rsidRDefault="00EA51DB" w:rsidP="00EA51DB">
      <w:pPr>
        <w:spacing w:before="0" w:after="0"/>
        <w:rPr>
          <w:rFonts w:ascii="Arial" w:hAnsi="Arial" w:cs="Arial"/>
          <w:b/>
          <w:sz w:val="18"/>
          <w:szCs w:val="18"/>
        </w:rPr>
      </w:pPr>
      <w:r w:rsidRPr="003976A5">
        <w:rPr>
          <w:rFonts w:ascii="Arial" w:hAnsi="Arial" w:cs="Arial"/>
          <w:b/>
          <w:sz w:val="18"/>
          <w:szCs w:val="18"/>
        </w:rPr>
        <w:t>Skills &amp; Knowledge:</w:t>
      </w:r>
    </w:p>
    <w:p w:rsidR="00EA51DB" w:rsidRPr="00EA51DB" w:rsidRDefault="00EA51DB" w:rsidP="00EA51DB">
      <w:pPr>
        <w:numPr>
          <w:ilvl w:val="0"/>
          <w:numId w:val="6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Proven proficiency in the use of a personal computer accompanied by a strong aptitude for technical applications.</w:t>
      </w:r>
    </w:p>
    <w:p w:rsidR="00EA51DB" w:rsidRPr="00EA51DB" w:rsidRDefault="00EA51DB" w:rsidP="00EA51DB">
      <w:pPr>
        <w:numPr>
          <w:ilvl w:val="0"/>
          <w:numId w:val="6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Demonstrated time management and organizational skills.</w:t>
      </w:r>
    </w:p>
    <w:p w:rsidR="00EA51DB" w:rsidRPr="00EA51DB" w:rsidRDefault="00EA51DB" w:rsidP="00EA51DB">
      <w:pPr>
        <w:numPr>
          <w:ilvl w:val="0"/>
          <w:numId w:val="6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Developed knowledge of the industrial market.</w:t>
      </w:r>
    </w:p>
    <w:p w:rsidR="00EA51DB" w:rsidRPr="00EA51DB" w:rsidRDefault="00EA51DB" w:rsidP="00EA51DB">
      <w:pPr>
        <w:numPr>
          <w:ilvl w:val="0"/>
          <w:numId w:val="6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Demonstrated ability to communicate clearly and concisely in written and verbal formats, including sales presentations.</w:t>
      </w:r>
    </w:p>
    <w:p w:rsidR="00EA51DB" w:rsidRPr="00EA51DB" w:rsidRDefault="00EA51DB" w:rsidP="00EA51DB">
      <w:pPr>
        <w:numPr>
          <w:ilvl w:val="0"/>
          <w:numId w:val="6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Demonstrated capability to develop strong interpersonal working relationships and work in a team environment.</w:t>
      </w:r>
    </w:p>
    <w:p w:rsidR="00EA51DB" w:rsidRPr="00EA51DB" w:rsidRDefault="00EA51DB" w:rsidP="00EA51DB">
      <w:pPr>
        <w:numPr>
          <w:ilvl w:val="0"/>
          <w:numId w:val="6"/>
        </w:numPr>
        <w:spacing w:before="0" w:after="0"/>
        <w:rPr>
          <w:rFonts w:ascii="Arial" w:eastAsia="Times New Roman" w:hAnsi="Arial" w:cs="Arial"/>
          <w:sz w:val="18"/>
          <w:szCs w:val="18"/>
        </w:rPr>
      </w:pPr>
      <w:r w:rsidRPr="00EA51DB">
        <w:rPr>
          <w:rFonts w:ascii="Arial" w:eastAsia="Times New Roman" w:hAnsi="Arial" w:cs="Arial"/>
          <w:sz w:val="18"/>
          <w:szCs w:val="18"/>
        </w:rPr>
        <w:t>Strong customer service orientation.</w:t>
      </w:r>
    </w:p>
    <w:p w:rsidR="00445C18" w:rsidRDefault="00445C18" w:rsidP="00EF7464">
      <w:pPr>
        <w:pStyle w:val="JobDescriptionSections"/>
        <w:rPr>
          <w:szCs w:val="18"/>
        </w:rPr>
      </w:pPr>
    </w:p>
    <w:p w:rsidR="00445C18" w:rsidRDefault="00445C18" w:rsidP="00EF7464">
      <w:pPr>
        <w:pStyle w:val="JobDescriptionSections"/>
        <w:rPr>
          <w:szCs w:val="18"/>
        </w:rPr>
      </w:pPr>
    </w:p>
    <w:p w:rsidR="00445C18" w:rsidRDefault="00445C18" w:rsidP="00EF7464">
      <w:pPr>
        <w:pStyle w:val="JobDescriptionSections"/>
        <w:rPr>
          <w:szCs w:val="18"/>
        </w:rPr>
      </w:pPr>
    </w:p>
    <w:p w:rsidR="00EF7464" w:rsidRPr="003976A5" w:rsidRDefault="00EF7464" w:rsidP="00EF7464">
      <w:pPr>
        <w:pStyle w:val="JobDescriptionSections"/>
        <w:rPr>
          <w:szCs w:val="18"/>
        </w:rPr>
      </w:pPr>
      <w:r w:rsidRPr="003976A5">
        <w:rPr>
          <w:szCs w:val="18"/>
        </w:rPr>
        <w:lastRenderedPageBreak/>
        <w:t xml:space="preserve">Qualifications: </w:t>
      </w:r>
    </w:p>
    <w:p w:rsidR="00EF7464" w:rsidRPr="003976A5" w:rsidRDefault="00EF7464" w:rsidP="00EF7464">
      <w:pPr>
        <w:pStyle w:val="JobDescriptiontext"/>
        <w:numPr>
          <w:ilvl w:val="0"/>
          <w:numId w:val="2"/>
        </w:numPr>
      </w:pPr>
      <w:r w:rsidRPr="003976A5">
        <w:t xml:space="preserve">Minimal </w:t>
      </w:r>
      <w:r w:rsidR="006B5F96" w:rsidRPr="003976A5">
        <w:t xml:space="preserve">Four </w:t>
      </w:r>
      <w:r w:rsidR="00F36F3C">
        <w:t xml:space="preserve">Year </w:t>
      </w:r>
      <w:r w:rsidR="006B5F96" w:rsidRPr="003976A5">
        <w:t>Degree required (Engineering or Technical Field Prefe</w:t>
      </w:r>
      <w:r w:rsidR="007F55E9" w:rsidRPr="003976A5">
        <w:t>r</w:t>
      </w:r>
      <w:r w:rsidR="006B5F96" w:rsidRPr="003976A5">
        <w:t>red)</w:t>
      </w:r>
    </w:p>
    <w:p w:rsidR="007F55E9" w:rsidRPr="003976A5" w:rsidRDefault="007F55E9" w:rsidP="00EF7464">
      <w:pPr>
        <w:pStyle w:val="JobDescriptiontext"/>
        <w:numPr>
          <w:ilvl w:val="0"/>
          <w:numId w:val="2"/>
        </w:numPr>
      </w:pPr>
      <w:r w:rsidRPr="003976A5">
        <w:t>Minimal 3 Years of Industrial Sales Experience</w:t>
      </w:r>
    </w:p>
    <w:p w:rsidR="00EF7464" w:rsidRPr="003976A5" w:rsidRDefault="00EF7464" w:rsidP="00EF7464">
      <w:pPr>
        <w:pStyle w:val="JobDescriptiontext"/>
        <w:numPr>
          <w:ilvl w:val="0"/>
          <w:numId w:val="2"/>
        </w:numPr>
      </w:pPr>
      <w:r w:rsidRPr="003976A5">
        <w:t xml:space="preserve">Valid driver’s license with a good driving record </w:t>
      </w:r>
    </w:p>
    <w:p w:rsidR="00EF7464" w:rsidRPr="003976A5" w:rsidRDefault="00EF7464" w:rsidP="00EF7464">
      <w:pPr>
        <w:pStyle w:val="JobDescriptiontext"/>
        <w:numPr>
          <w:ilvl w:val="0"/>
          <w:numId w:val="2"/>
        </w:numPr>
      </w:pPr>
      <w:r w:rsidRPr="003976A5">
        <w:t xml:space="preserve">Successfully passing a standard drug screening   </w:t>
      </w:r>
    </w:p>
    <w:p w:rsidR="00EF7464" w:rsidRPr="003976A5" w:rsidRDefault="00EF7464" w:rsidP="00EF7464">
      <w:pPr>
        <w:pStyle w:val="JobDescriptiontext"/>
      </w:pPr>
    </w:p>
    <w:p w:rsidR="00EF7464" w:rsidRPr="003976A5" w:rsidRDefault="00EF7464" w:rsidP="00EF7464">
      <w:pPr>
        <w:pStyle w:val="JobDescriptiontext"/>
        <w:rPr>
          <w:b/>
        </w:rPr>
      </w:pPr>
      <w:r w:rsidRPr="003976A5">
        <w:rPr>
          <w:b/>
        </w:rPr>
        <w:t>Compensation/Hours:</w:t>
      </w:r>
    </w:p>
    <w:p w:rsidR="00EF7464" w:rsidRPr="003976A5" w:rsidRDefault="007F55E9" w:rsidP="007F55E9">
      <w:pPr>
        <w:pStyle w:val="JobDescriptiontext"/>
        <w:numPr>
          <w:ilvl w:val="0"/>
          <w:numId w:val="7"/>
        </w:numPr>
        <w:rPr>
          <w:b/>
        </w:rPr>
      </w:pPr>
      <w:r w:rsidRPr="003976A5">
        <w:rPr>
          <w:color w:val="222222"/>
        </w:rPr>
        <w:t>Salary (Commissioned Structured) is commensurate with experience and training; it is very competitive within the industry.</w:t>
      </w:r>
    </w:p>
    <w:p w:rsidR="007F55E9" w:rsidRPr="003976A5" w:rsidRDefault="007F55E9" w:rsidP="007F55E9">
      <w:pPr>
        <w:pStyle w:val="JobDescriptiontext"/>
        <w:numPr>
          <w:ilvl w:val="0"/>
          <w:numId w:val="7"/>
        </w:numPr>
        <w:rPr>
          <w:b/>
        </w:rPr>
      </w:pPr>
      <w:r w:rsidRPr="003976A5">
        <w:rPr>
          <w:color w:val="222222"/>
        </w:rPr>
        <w:t>Car Allowance</w:t>
      </w:r>
    </w:p>
    <w:p w:rsidR="007F55E9" w:rsidRPr="003976A5" w:rsidRDefault="007F55E9" w:rsidP="007F55E9">
      <w:pPr>
        <w:pStyle w:val="JobDescriptiontext"/>
        <w:numPr>
          <w:ilvl w:val="0"/>
          <w:numId w:val="7"/>
        </w:numPr>
        <w:rPr>
          <w:b/>
        </w:rPr>
      </w:pPr>
      <w:r w:rsidRPr="003976A5">
        <w:rPr>
          <w:color w:val="222222"/>
        </w:rPr>
        <w:t>Cell Phone Allowance</w:t>
      </w:r>
    </w:p>
    <w:p w:rsidR="007F55E9" w:rsidRPr="003976A5" w:rsidRDefault="007F55E9" w:rsidP="007F55E9">
      <w:pPr>
        <w:pStyle w:val="JobDescriptiontext"/>
        <w:numPr>
          <w:ilvl w:val="0"/>
          <w:numId w:val="7"/>
        </w:numPr>
        <w:rPr>
          <w:b/>
        </w:rPr>
      </w:pPr>
      <w:r w:rsidRPr="003976A5">
        <w:rPr>
          <w:color w:val="222222"/>
        </w:rPr>
        <w:t>Fuel Reimbursement</w:t>
      </w:r>
    </w:p>
    <w:p w:rsidR="007F55E9" w:rsidRPr="003976A5" w:rsidRDefault="007F55E9" w:rsidP="007F55E9">
      <w:pPr>
        <w:pStyle w:val="JobDescriptiontext"/>
        <w:numPr>
          <w:ilvl w:val="0"/>
          <w:numId w:val="7"/>
        </w:numPr>
        <w:rPr>
          <w:b/>
        </w:rPr>
      </w:pPr>
      <w:r w:rsidRPr="003976A5">
        <w:rPr>
          <w:color w:val="222222"/>
        </w:rPr>
        <w:t>Paid Time Off (Vacation &amp; Holidays)</w:t>
      </w:r>
    </w:p>
    <w:p w:rsidR="007F55E9" w:rsidRPr="003976A5" w:rsidRDefault="007F55E9" w:rsidP="007F55E9">
      <w:pPr>
        <w:pStyle w:val="JobDescriptiontext"/>
        <w:numPr>
          <w:ilvl w:val="0"/>
          <w:numId w:val="7"/>
        </w:numPr>
        <w:rPr>
          <w:b/>
        </w:rPr>
      </w:pPr>
      <w:r w:rsidRPr="003976A5">
        <w:t>Health</w:t>
      </w:r>
      <w:r w:rsidR="00082E14">
        <w:t xml:space="preserve"> </w:t>
      </w:r>
      <w:bookmarkStart w:id="0" w:name="_GoBack"/>
      <w:bookmarkEnd w:id="0"/>
      <w:r w:rsidRPr="003976A5">
        <w:t xml:space="preserve">Insurance </w:t>
      </w:r>
    </w:p>
    <w:p w:rsidR="007F55E9" w:rsidRPr="003976A5" w:rsidRDefault="007F55E9" w:rsidP="007F55E9">
      <w:pPr>
        <w:pStyle w:val="JobDescriptiontext"/>
        <w:numPr>
          <w:ilvl w:val="0"/>
          <w:numId w:val="7"/>
        </w:numPr>
        <w:rPr>
          <w:b/>
        </w:rPr>
      </w:pPr>
      <w:r w:rsidRPr="003976A5">
        <w:t>Retirement Savings with Employer Contributions</w:t>
      </w:r>
    </w:p>
    <w:p w:rsidR="00EF7464" w:rsidRPr="003976A5" w:rsidRDefault="00EF7464" w:rsidP="00EF7464">
      <w:pPr>
        <w:pStyle w:val="JobDescriptiontext"/>
        <w:rPr>
          <w:b/>
        </w:rPr>
      </w:pPr>
    </w:p>
    <w:p w:rsidR="00EF7464" w:rsidRPr="003976A5" w:rsidRDefault="00EF7464" w:rsidP="00EF7464">
      <w:pPr>
        <w:pStyle w:val="JobDescriptiontext"/>
        <w:rPr>
          <w:b/>
        </w:rPr>
      </w:pPr>
      <w:r w:rsidRPr="003976A5">
        <w:rPr>
          <w:b/>
        </w:rPr>
        <w:t>Contact:</w:t>
      </w:r>
    </w:p>
    <w:p w:rsidR="00EF7464" w:rsidRPr="003976A5" w:rsidRDefault="00EF7464" w:rsidP="00EF7464">
      <w:pPr>
        <w:pStyle w:val="JobDescriptiontext"/>
        <w:numPr>
          <w:ilvl w:val="0"/>
          <w:numId w:val="4"/>
        </w:numPr>
      </w:pPr>
      <w:r w:rsidRPr="003976A5">
        <w:t>Serious enquiries should submit current resume to the following email address:</w:t>
      </w:r>
    </w:p>
    <w:p w:rsidR="004639B7" w:rsidRPr="003976A5" w:rsidRDefault="004639B7">
      <w:pPr>
        <w:rPr>
          <w:rFonts w:ascii="Arial" w:hAnsi="Arial" w:cs="Arial"/>
          <w:sz w:val="18"/>
          <w:szCs w:val="18"/>
        </w:rPr>
      </w:pPr>
    </w:p>
    <w:sectPr w:rsidR="004639B7" w:rsidRPr="003976A5" w:rsidSect="00F366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10" w:rsidRDefault="00A03110" w:rsidP="00EA51DB">
      <w:pPr>
        <w:spacing w:before="0" w:after="0"/>
      </w:pPr>
      <w:r>
        <w:separator/>
      </w:r>
    </w:p>
  </w:endnote>
  <w:endnote w:type="continuationSeparator" w:id="0">
    <w:p w:rsidR="00A03110" w:rsidRDefault="00A03110" w:rsidP="00EA51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10" w:rsidRDefault="00A03110" w:rsidP="00EA51DB">
      <w:pPr>
        <w:spacing w:before="0" w:after="0"/>
      </w:pPr>
      <w:r>
        <w:separator/>
      </w:r>
    </w:p>
  </w:footnote>
  <w:footnote w:type="continuationSeparator" w:id="0">
    <w:p w:rsidR="00A03110" w:rsidRDefault="00A03110" w:rsidP="00EA51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AE" w:rsidRDefault="00A03110">
    <w:pPr>
      <w:pStyle w:val="Companyname"/>
      <w:tabs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CAE"/>
    <w:multiLevelType w:val="multilevel"/>
    <w:tmpl w:val="C93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B4E84"/>
    <w:multiLevelType w:val="hybridMultilevel"/>
    <w:tmpl w:val="D7D0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6B94"/>
    <w:multiLevelType w:val="multilevel"/>
    <w:tmpl w:val="C45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5795C"/>
    <w:multiLevelType w:val="hybridMultilevel"/>
    <w:tmpl w:val="E0B6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71736"/>
    <w:multiLevelType w:val="hybridMultilevel"/>
    <w:tmpl w:val="54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461CE"/>
    <w:multiLevelType w:val="hybridMultilevel"/>
    <w:tmpl w:val="C0B2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D56FF"/>
    <w:multiLevelType w:val="hybridMultilevel"/>
    <w:tmpl w:val="9C4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64"/>
    <w:rsid w:val="00082E14"/>
    <w:rsid w:val="002C04D7"/>
    <w:rsid w:val="003976A5"/>
    <w:rsid w:val="00445C18"/>
    <w:rsid w:val="004639B7"/>
    <w:rsid w:val="006B5F96"/>
    <w:rsid w:val="007F55E9"/>
    <w:rsid w:val="00A03110"/>
    <w:rsid w:val="00BC4126"/>
    <w:rsid w:val="00E51815"/>
    <w:rsid w:val="00EA51DB"/>
    <w:rsid w:val="00EF7464"/>
    <w:rsid w:val="00F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let points"/>
    <w:qFormat/>
    <w:rsid w:val="00EF746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64"/>
    <w:rPr>
      <w:rFonts w:ascii="Calibri" w:eastAsia="Calibri" w:hAnsi="Calibri" w:cs="Times New Roman"/>
      <w:sz w:val="20"/>
    </w:rPr>
  </w:style>
  <w:style w:type="paragraph" w:customStyle="1" w:styleId="Companyname">
    <w:name w:val="Company name"/>
    <w:basedOn w:val="Normal"/>
    <w:qFormat/>
    <w:rsid w:val="00EF7464"/>
    <w:pPr>
      <w:spacing w:after="240"/>
    </w:pPr>
    <w:rPr>
      <w:b/>
      <w:sz w:val="28"/>
    </w:rPr>
  </w:style>
  <w:style w:type="paragraph" w:customStyle="1" w:styleId="JobDescriptionSections">
    <w:name w:val="Job Description Sections"/>
    <w:basedOn w:val="Normal"/>
    <w:qFormat/>
    <w:rsid w:val="00EF7464"/>
    <w:pPr>
      <w:spacing w:before="240" w:after="60"/>
    </w:pPr>
    <w:rPr>
      <w:rFonts w:ascii="Arial" w:eastAsia="Times New Roman" w:hAnsi="Arial" w:cs="Arial"/>
      <w:b/>
      <w:bCs/>
      <w:color w:val="000000"/>
      <w:sz w:val="18"/>
    </w:rPr>
  </w:style>
  <w:style w:type="paragraph" w:customStyle="1" w:styleId="JobDescriptiontext">
    <w:name w:val="Job Description text"/>
    <w:basedOn w:val="Normal"/>
    <w:qFormat/>
    <w:rsid w:val="00EF7464"/>
    <w:pPr>
      <w:spacing w:before="0" w:after="0"/>
    </w:pPr>
    <w:rPr>
      <w:rFonts w:ascii="Arial" w:eastAsia="Times New Roman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4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6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1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51DB"/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let points"/>
    <w:qFormat/>
    <w:rsid w:val="00EF746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64"/>
    <w:rPr>
      <w:rFonts w:ascii="Calibri" w:eastAsia="Calibri" w:hAnsi="Calibri" w:cs="Times New Roman"/>
      <w:sz w:val="20"/>
    </w:rPr>
  </w:style>
  <w:style w:type="paragraph" w:customStyle="1" w:styleId="Companyname">
    <w:name w:val="Company name"/>
    <w:basedOn w:val="Normal"/>
    <w:qFormat/>
    <w:rsid w:val="00EF7464"/>
    <w:pPr>
      <w:spacing w:after="240"/>
    </w:pPr>
    <w:rPr>
      <w:b/>
      <w:sz w:val="28"/>
    </w:rPr>
  </w:style>
  <w:style w:type="paragraph" w:customStyle="1" w:styleId="JobDescriptionSections">
    <w:name w:val="Job Description Sections"/>
    <w:basedOn w:val="Normal"/>
    <w:qFormat/>
    <w:rsid w:val="00EF7464"/>
    <w:pPr>
      <w:spacing w:before="240" w:after="60"/>
    </w:pPr>
    <w:rPr>
      <w:rFonts w:ascii="Arial" w:eastAsia="Times New Roman" w:hAnsi="Arial" w:cs="Arial"/>
      <w:b/>
      <w:bCs/>
      <w:color w:val="000000"/>
      <w:sz w:val="18"/>
    </w:rPr>
  </w:style>
  <w:style w:type="paragraph" w:customStyle="1" w:styleId="JobDescriptiontext">
    <w:name w:val="Job Description text"/>
    <w:basedOn w:val="Normal"/>
    <w:qFormat/>
    <w:rsid w:val="00EF7464"/>
    <w:pPr>
      <w:spacing w:before="0" w:after="0"/>
    </w:pPr>
    <w:rPr>
      <w:rFonts w:ascii="Arial" w:eastAsia="Times New Roman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4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6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1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51DB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E35188179954E8262D004D35E2297" ma:contentTypeVersion="2" ma:contentTypeDescription="Create a new document." ma:contentTypeScope="" ma:versionID="0fb32e63934bb9c1e8a378ec4b4a7c4a">
  <xsd:schema xmlns:xsd="http://www.w3.org/2001/XMLSchema" xmlns:xs="http://www.w3.org/2001/XMLSchema" xmlns:p="http://schemas.microsoft.com/office/2006/metadata/properties" xmlns:ns2="256510d1-c422-4a4b-9f7c-90e8be08e9c5" targetNamespace="http://schemas.microsoft.com/office/2006/metadata/properties" ma:root="true" ma:fieldsID="0e00d3f7672618b4dcd9592db01aeb33" ns2:_="">
    <xsd:import namespace="256510d1-c422-4a4b-9f7c-90e8be08e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10d1-c422-4a4b-9f7c-90e8be08e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582A2-F089-45BA-AC2C-44AE2B5E16F0}"/>
</file>

<file path=customXml/itemProps2.xml><?xml version="1.0" encoding="utf-8"?>
<ds:datastoreItem xmlns:ds="http://schemas.openxmlformats.org/officeDocument/2006/customXml" ds:itemID="{35F083FE-036D-497F-8B65-465C478594F5}"/>
</file>

<file path=customXml/itemProps3.xml><?xml version="1.0" encoding="utf-8"?>
<ds:datastoreItem xmlns:ds="http://schemas.openxmlformats.org/officeDocument/2006/customXml" ds:itemID="{FA43775B-571B-4417-A018-1335C629D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Kite</dc:creator>
  <cp:lastModifiedBy>Patrick Kite</cp:lastModifiedBy>
  <cp:revision>8</cp:revision>
  <cp:lastPrinted>2015-07-02T20:19:00Z</cp:lastPrinted>
  <dcterms:created xsi:type="dcterms:W3CDTF">2015-07-02T19:03:00Z</dcterms:created>
  <dcterms:modified xsi:type="dcterms:W3CDTF">2016-07-14T19:28:00Z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0x0101002FAE35188179954E8262D004D35E2297</vt:lpwstr>
  </property>
  <property fmtid="{D5CDD505-2E9C-101B-9397-08002B2CF9AE}" pid="3" name="Order">
    <vt:r8>27600</vt:r8>
  </property>
</Properties>
</file>